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C" w:rsidRPr="000C5717" w:rsidRDefault="00E2638C" w:rsidP="00E2638C">
      <w:pPr>
        <w:pStyle w:val="Heading7"/>
        <w:spacing w:line="240" w:lineRule="auto"/>
      </w:pPr>
      <w:r w:rsidRPr="000C5717">
        <w:t xml:space="preserve">ASOCIACIJOS „ŠVENČIONIŲ MIESTO VIETOS VEIKLOS GRUPĖ“ </w:t>
      </w:r>
    </w:p>
    <w:p w:rsidR="00E2638C" w:rsidRPr="000C5717" w:rsidRDefault="00E2638C" w:rsidP="00E2638C">
      <w:pPr>
        <w:rPr>
          <w:b/>
        </w:rPr>
      </w:pPr>
      <w:r w:rsidRPr="000C5717">
        <w:rPr>
          <w:b/>
        </w:rPr>
        <w:t>VALDYBOS /VIETOS PLĖTROS PROJEKTINIŲ PASIŪLYMŲ ATRANKOS</w:t>
      </w:r>
      <w:r w:rsidR="000C5717" w:rsidRPr="000C5717">
        <w:rPr>
          <w:b/>
        </w:rPr>
        <w:t xml:space="preserve"> POSĖDŽIO </w:t>
      </w:r>
      <w:r w:rsidRPr="000C5717">
        <w:rPr>
          <w:b/>
        </w:rPr>
        <w:t xml:space="preserve">/  </w:t>
      </w:r>
    </w:p>
    <w:p w:rsidR="00E2638C" w:rsidRPr="009E4CCB" w:rsidRDefault="00E2638C" w:rsidP="00E2638C">
      <w:pPr>
        <w:pStyle w:val="Heading7"/>
        <w:spacing w:line="240" w:lineRule="auto"/>
      </w:pPr>
      <w:r w:rsidRPr="009E4CCB">
        <w:t>P</w:t>
      </w:r>
      <w:r>
        <w:t>ROTOKOLAS</w:t>
      </w:r>
    </w:p>
    <w:p w:rsidR="00E2638C" w:rsidRPr="009E4CCB" w:rsidRDefault="00E2638C" w:rsidP="00E2638C">
      <w:pPr>
        <w:spacing w:line="240" w:lineRule="auto"/>
        <w:jc w:val="center"/>
        <w:rPr>
          <w:b/>
          <w:bCs/>
        </w:rPr>
      </w:pPr>
    </w:p>
    <w:p w:rsidR="00E2638C" w:rsidRPr="009E4CCB" w:rsidRDefault="00E2638C" w:rsidP="00E2638C">
      <w:pPr>
        <w:spacing w:line="240" w:lineRule="auto"/>
        <w:jc w:val="center"/>
      </w:pPr>
      <w:r w:rsidRPr="009E4CCB">
        <w:t>20</w:t>
      </w:r>
      <w:r>
        <w:t xml:space="preserve">17 </w:t>
      </w:r>
      <w:r w:rsidRPr="009E4CCB">
        <w:t xml:space="preserve"> m.</w:t>
      </w:r>
      <w:r>
        <w:t xml:space="preserve">  liepos 18 </w:t>
      </w:r>
      <w:r w:rsidRPr="009E4CCB">
        <w:t>d.</w:t>
      </w:r>
      <w:r>
        <w:t xml:space="preserve"> Nr.</w:t>
      </w:r>
      <w:r w:rsidR="000B07F9">
        <w:t xml:space="preserve"> V-2</w:t>
      </w:r>
    </w:p>
    <w:p w:rsidR="00E2638C" w:rsidRPr="009E4CCB" w:rsidRDefault="00E2638C" w:rsidP="00E2638C">
      <w:pPr>
        <w:spacing w:line="240" w:lineRule="auto"/>
        <w:jc w:val="center"/>
      </w:pPr>
      <w:r>
        <w:t xml:space="preserve">Švenčionys </w:t>
      </w:r>
    </w:p>
    <w:p w:rsidR="00E2638C" w:rsidRPr="009E4CCB" w:rsidRDefault="00E2638C" w:rsidP="00E2638C">
      <w:pPr>
        <w:spacing w:line="240" w:lineRule="auto"/>
        <w:ind w:left="629"/>
        <w:jc w:val="center"/>
      </w:pPr>
    </w:p>
    <w:p w:rsidR="000B07F9" w:rsidRDefault="00E2638C" w:rsidP="000C5717">
      <w:pPr>
        <w:spacing w:line="240" w:lineRule="auto"/>
        <w:ind w:left="627"/>
      </w:pPr>
      <w:r w:rsidRPr="009E4CCB">
        <w:t xml:space="preserve">Posėdis </w:t>
      </w:r>
      <w:r>
        <w:t xml:space="preserve">vyko 2017 m. liepos 18 d. 14 val. Švenčionių rajono savivaldybės administracijos </w:t>
      </w:r>
    </w:p>
    <w:p w:rsidR="00E2638C" w:rsidRPr="009E4CCB" w:rsidRDefault="00E2638C" w:rsidP="000B07F9">
      <w:pPr>
        <w:spacing w:line="240" w:lineRule="auto"/>
      </w:pPr>
      <w:r>
        <w:t>patalpose, Vilniaus g.19 Švenčionys.</w:t>
      </w:r>
    </w:p>
    <w:p w:rsidR="000B07F9" w:rsidRDefault="00E2638C" w:rsidP="000C5717">
      <w:pPr>
        <w:spacing w:line="240" w:lineRule="auto"/>
        <w:ind w:left="627"/>
      </w:pPr>
      <w:r w:rsidRPr="009E4CCB">
        <w:t xml:space="preserve">Posėdžio </w:t>
      </w:r>
      <w:r>
        <w:t xml:space="preserve">pirmininkas – </w:t>
      </w:r>
      <w:r w:rsidRPr="00DF60DD">
        <w:t xml:space="preserve">Asociacijos „Švenčionių miesto vietos veiklos grupė“ </w:t>
      </w:r>
      <w:r>
        <w:t xml:space="preserve">pirmininkė </w:t>
      </w:r>
    </w:p>
    <w:p w:rsidR="00E2638C" w:rsidRPr="009E4CCB" w:rsidRDefault="00E2638C" w:rsidP="000B07F9">
      <w:pPr>
        <w:spacing w:line="240" w:lineRule="auto"/>
      </w:pPr>
      <w:r>
        <w:t>Violeta Čepukova.</w:t>
      </w:r>
    </w:p>
    <w:p w:rsidR="00E2638C" w:rsidRPr="009E4CCB" w:rsidRDefault="00E2638C" w:rsidP="000C5717">
      <w:pPr>
        <w:spacing w:line="240" w:lineRule="auto"/>
        <w:ind w:left="627"/>
      </w:pPr>
      <w:r w:rsidRPr="009E4CCB">
        <w:t>Posėdži</w:t>
      </w:r>
      <w:r>
        <w:t>o sekretorė – projekto vadovė Birutė Borovikienė</w:t>
      </w:r>
    </w:p>
    <w:p w:rsidR="00E2638C" w:rsidRDefault="00E2638C" w:rsidP="000C5717">
      <w:pPr>
        <w:spacing w:line="240" w:lineRule="auto"/>
      </w:pPr>
      <w:bookmarkStart w:id="0" w:name="_Hlk488144375"/>
      <w:r>
        <w:t xml:space="preserve">           Dalyvavo </w:t>
      </w:r>
      <w:r w:rsidRPr="00DF60DD">
        <w:t xml:space="preserve">Asociacijos „Švenčionių miesto vietos veiklos grupė“ </w:t>
      </w:r>
      <w:bookmarkEnd w:id="0"/>
      <w:r w:rsidRPr="00DF60DD">
        <w:t>valdybos nariai:</w:t>
      </w:r>
      <w:r>
        <w:t xml:space="preserve"> Vaida Babrauskienė, Arūnas Čenkus, Violeta Čepukova, Jolita Masevičienė, Dainius Juodgudis, Kęstutis Savickas, Aušra Šinkūnienė</w:t>
      </w:r>
      <w:r w:rsidR="000B07F9">
        <w:t xml:space="preserve"> (7 nariai iš 9, kvorumas yra).</w:t>
      </w:r>
    </w:p>
    <w:p w:rsidR="00E2638C" w:rsidRPr="009E4CCB" w:rsidRDefault="00E2638C" w:rsidP="000C5717">
      <w:pPr>
        <w:spacing w:line="240" w:lineRule="auto"/>
        <w:ind w:left="627"/>
      </w:pPr>
      <w:r w:rsidRPr="009E4CCB">
        <w:rPr>
          <w:caps/>
        </w:rPr>
        <w:t>Darbotvarkė</w:t>
      </w:r>
    </w:p>
    <w:p w:rsidR="00E2638C" w:rsidRDefault="00E2638C" w:rsidP="000C5717">
      <w:pPr>
        <w:spacing w:line="240" w:lineRule="auto"/>
        <w:ind w:left="627"/>
      </w:pPr>
      <w:r w:rsidRPr="009E4CCB">
        <w:t xml:space="preserve">1. </w:t>
      </w:r>
      <w:r>
        <w:t xml:space="preserve">Dėl </w:t>
      </w:r>
      <w:r w:rsidR="000B07F9">
        <w:t xml:space="preserve">kvietimo Nr.1 </w:t>
      </w:r>
      <w:r>
        <w:t>vietos plėtros projektinių pasiūlymų vert</w:t>
      </w:r>
      <w:r w:rsidR="000B07F9">
        <w:t>inimo rezultatų.</w:t>
      </w:r>
    </w:p>
    <w:p w:rsidR="00E2638C" w:rsidRDefault="00E2638C" w:rsidP="000C5717">
      <w:pPr>
        <w:spacing w:line="240" w:lineRule="auto"/>
        <w:ind w:left="627"/>
      </w:pPr>
      <w:r>
        <w:t xml:space="preserve">2. Dėl siūlomų finansuoti vietos plėtros projektų sąrašo sudarymo. </w:t>
      </w:r>
    </w:p>
    <w:p w:rsidR="00E2638C" w:rsidRDefault="00E2638C" w:rsidP="000C5717">
      <w:pPr>
        <w:spacing w:line="240" w:lineRule="auto"/>
        <w:ind w:left="627"/>
      </w:pPr>
    </w:p>
    <w:p w:rsidR="00E2638C" w:rsidRDefault="00E2638C" w:rsidP="000C5717">
      <w:pPr>
        <w:spacing w:line="240" w:lineRule="auto"/>
        <w:ind w:left="627"/>
      </w:pPr>
      <w:r>
        <w:t>Posėdžio pradžioje visi valdybos nariai užpildė ir pasirašė konfidencialumo ir nešališkumo</w:t>
      </w:r>
    </w:p>
    <w:p w:rsidR="00E2638C" w:rsidRPr="009E4CCB" w:rsidRDefault="000B07F9" w:rsidP="000C5717">
      <w:pPr>
        <w:spacing w:line="240" w:lineRule="auto"/>
      </w:pPr>
      <w:r>
        <w:t>d</w:t>
      </w:r>
      <w:r w:rsidR="00E2638C">
        <w:t>eklaracijas, kiekvienas įspėtas, kad dėl galimo viešų ir privačių interesų konflikto svarstant vietos plėtros projektinius pasiūlymus būtina nusišalinti ir konkretaus pasiūlymo svarstymo metu palikti posėdžio patalpą.</w:t>
      </w:r>
    </w:p>
    <w:p w:rsidR="00E2638C" w:rsidRPr="009E4CCB" w:rsidRDefault="00E2638C" w:rsidP="000C5717">
      <w:pPr>
        <w:spacing w:line="240" w:lineRule="auto"/>
        <w:ind w:left="627"/>
      </w:pPr>
    </w:p>
    <w:p w:rsidR="00E2638C" w:rsidRDefault="00E2638C" w:rsidP="000C5717">
      <w:pPr>
        <w:pStyle w:val="ListParagraph"/>
        <w:numPr>
          <w:ilvl w:val="0"/>
          <w:numId w:val="1"/>
        </w:numPr>
        <w:spacing w:line="240" w:lineRule="auto"/>
      </w:pPr>
      <w:r w:rsidRPr="009E4CCB">
        <w:t>SVA</w:t>
      </w:r>
      <w:r>
        <w:t>RSTYTA</w:t>
      </w:r>
      <w:r w:rsidRPr="00E2638C">
        <w:t xml:space="preserve"> </w:t>
      </w:r>
      <w:r>
        <w:t xml:space="preserve"> vietos plėtros projektinių pasiūlymų vertinimo rezultatai. Kalbėjo </w:t>
      </w:r>
    </w:p>
    <w:p w:rsidR="00E2638C" w:rsidRPr="009E4CCB" w:rsidRDefault="00E2638C" w:rsidP="000C5717">
      <w:pPr>
        <w:spacing w:line="240" w:lineRule="auto"/>
      </w:pPr>
      <w:r>
        <w:t xml:space="preserve">projekto vadovė Birutė Borovikienė, kiekvienam valdybos nariui </w:t>
      </w:r>
      <w:r w:rsidR="000B07F9">
        <w:t xml:space="preserve">pateikta susisteminta visa </w:t>
      </w:r>
      <w:r>
        <w:t>kvietimo</w:t>
      </w:r>
      <w:r w:rsidR="000B07F9">
        <w:t xml:space="preserve"> Nr.1</w:t>
      </w:r>
      <w:r>
        <w:t xml:space="preserve"> vietos plėtros projektiniams pasiūlymams teikti informacija.</w:t>
      </w:r>
      <w:r w:rsidR="00CB3A88">
        <w:t xml:space="preserve"> </w:t>
      </w:r>
      <w:r w:rsidR="000B07F9">
        <w:t xml:space="preserve">Projektinių pasiūlymų </w:t>
      </w:r>
      <w:r w:rsidR="00191D8D">
        <w:t xml:space="preserve">administracinės atitikties vertinimą atliko VVG projekto vadovė, </w:t>
      </w:r>
      <w:r w:rsidR="000B07F9">
        <w:t xml:space="preserve">naudos ir kokybės vertinimą atliko nepriklausomi vertintojai, paslaugos nupirktos atlikus viešojo pirkimo procedūras. Parengtos </w:t>
      </w:r>
      <w:r w:rsidR="00191D8D">
        <w:t>vietos plėtros projektinių pasiūlymų vertinimo ataskaitos.</w:t>
      </w:r>
    </w:p>
    <w:p w:rsidR="001A69E1" w:rsidRDefault="00191D8D" w:rsidP="001A69E1">
      <w:pPr>
        <w:pStyle w:val="NoSpacing"/>
      </w:pPr>
      <w:r>
        <w:t xml:space="preserve">          Kalbėjo pirmininkė Violeta Čepukova. Kvietimas Nr.1 sulaukė gana nemažo Švenčionių miesto gyventojų susidomėjimo, aktyviai dalyvavo ir mokymuose projektų pareiškėjams. Gauta 12 projektinių pasiūlymų, </w:t>
      </w:r>
      <w:r w:rsidR="007E4AB7">
        <w:t xml:space="preserve">nė vieno pasiūlymo negauta veiksmams 1.2.1., 1.2.2., 2.2.2. , tikėtina, kad teks svarstyti dėl šių veiksmų poreikio ir </w:t>
      </w:r>
      <w:r w:rsidR="001A69E1">
        <w:t>pačios Strategijos keitimo. P</w:t>
      </w:r>
      <w:r>
        <w:t>asiūlė patvirtinti Vietos plėtros projektinių pasiūlymų vertinimo ataskaitas</w:t>
      </w:r>
      <w:r w:rsidR="001A69E1">
        <w:t>.</w:t>
      </w:r>
    </w:p>
    <w:p w:rsidR="001A69E1" w:rsidRDefault="001A69E1" w:rsidP="001A69E1">
      <w:pPr>
        <w:pStyle w:val="NoSpacing"/>
        <w:numPr>
          <w:ilvl w:val="0"/>
          <w:numId w:val="3"/>
        </w:numPr>
      </w:pPr>
      <w:r>
        <w:t>NUTARTA: Patvirtinti vietos plėtros projektinių pasiūlymų vertinimo ataskaitas.</w:t>
      </w:r>
    </w:p>
    <w:p w:rsidR="001A69E1" w:rsidRDefault="001A69E1" w:rsidP="001A69E1">
      <w:pPr>
        <w:pStyle w:val="NoSpacing"/>
        <w:ind w:left="720"/>
      </w:pPr>
      <w:r>
        <w:t>Nutarimas priimtas bendru sutarimu.</w:t>
      </w:r>
    </w:p>
    <w:p w:rsidR="001A69E1" w:rsidRDefault="001A69E1" w:rsidP="001A69E1">
      <w:pPr>
        <w:pStyle w:val="NoSpacing"/>
        <w:ind w:left="720"/>
      </w:pPr>
    </w:p>
    <w:p w:rsidR="00583E2E" w:rsidRDefault="001A69E1" w:rsidP="00583E2E">
      <w:pPr>
        <w:pStyle w:val="NoSpacing"/>
        <w:ind w:left="720"/>
      </w:pPr>
      <w:r>
        <w:t xml:space="preserve">2.SVARSTYTA siūlomų finansuoti vietos plėtros projektų sąrašo sudarymas. </w:t>
      </w:r>
      <w:r w:rsidR="00583E2E">
        <w:t>Beveik v</w:t>
      </w:r>
      <w:r>
        <w:t xml:space="preserve">isiems </w:t>
      </w:r>
    </w:p>
    <w:p w:rsidR="00583E2E" w:rsidRDefault="001A69E1" w:rsidP="00583E2E">
      <w:pPr>
        <w:pStyle w:val="NoSpacing"/>
      </w:pPr>
      <w:r>
        <w:t xml:space="preserve">veiksmams </w:t>
      </w:r>
      <w:r w:rsidR="00D84C3E">
        <w:t xml:space="preserve">gautiems projektiniams pasiūlymams </w:t>
      </w:r>
      <w:r w:rsidR="00583E2E">
        <w:t>paremti numatytų kvietime lėšų pakanka, išskyrus</w:t>
      </w:r>
    </w:p>
    <w:p w:rsidR="001A69E1" w:rsidRDefault="00583E2E" w:rsidP="00583E2E">
      <w:pPr>
        <w:pStyle w:val="NoSpacing"/>
      </w:pPr>
      <w:r>
        <w:t xml:space="preserve">veiksmą 1.2.3. „Darbingų bedarbių ir neaktyvių gyventojų darbinių įgūdžių įgijimo darbo vietoje rėmimas“: gauti 2 pasiūlymai, prašoma paramos suma (18832,91 eur) viršija kvietime numatytą sumą (12510 eur).  Svarstant šį klausimą nusišalino ir posėdžio salės išėjo valdybos narys Kęstutis Savickas, pareiškęs, kad dėl galimo interesų konflikto tai turi būtinai padaryti, nes jis yra vieno iš pareiškėjų (Švenčionių verslo ir turizmo centro) darbuotojas). Vertintojų siūlymas: paramą skirti pareiškėjui UAB „Aktyvios idėjos“ (prašoma paramos </w:t>
      </w:r>
      <w:r w:rsidR="0028598B">
        <w:t>suma 12201,60 eur), įvertintą 72,5 balo</w:t>
      </w:r>
      <w:r>
        <w:t>, pareiškėjo Švenčionių verslo ir turizmo informacijos centro (prašoma paramos suma 6631,3</w:t>
      </w:r>
      <w:r w:rsidR="0028598B">
        <w:t xml:space="preserve">1 eur) pasiūlymą, įvertintą 70 </w:t>
      </w:r>
      <w:r>
        <w:t xml:space="preserve">balų, perkelti į rezervinių </w:t>
      </w:r>
      <w:bookmarkStart w:id="1" w:name="_Hlk488308249"/>
      <w:r>
        <w:t>vietos projektinių pasiūlymą sąrašą</w:t>
      </w:r>
      <w:bookmarkEnd w:id="1"/>
      <w:r>
        <w:t>.</w:t>
      </w:r>
    </w:p>
    <w:p w:rsidR="009B29F4" w:rsidRDefault="009B29F4" w:rsidP="00583E2E">
      <w:pPr>
        <w:pStyle w:val="NoSpacing"/>
      </w:pPr>
      <w:r>
        <w:t xml:space="preserve">NUTARTA: </w:t>
      </w:r>
    </w:p>
    <w:p w:rsidR="009B29F4" w:rsidRDefault="0028598B" w:rsidP="00583E2E">
      <w:pPr>
        <w:pStyle w:val="NoSpacing"/>
      </w:pPr>
      <w:r>
        <w:lastRenderedPageBreak/>
        <w:t>2.1. Patvirtinti</w:t>
      </w:r>
      <w:r w:rsidR="009B29F4">
        <w:t xml:space="preserve"> siūlomų finansuoti vietos projektinių pasiūlymų sąrašą, įrašant į jį 11 projektinių pasiūlymų bendrai 107772,93 eur paramos sumai iš ES struktūrinių fondų lėšų.</w:t>
      </w:r>
    </w:p>
    <w:p w:rsidR="009B29F4" w:rsidRDefault="009B29F4" w:rsidP="00583E2E">
      <w:pPr>
        <w:pStyle w:val="NoSpacing"/>
      </w:pPr>
      <w:r>
        <w:t>2.2. Įrašyti į rezervinių vietos projektinių pasiūlymą sąrašą Švenčionių verslo ir turizmo informacijos centro projektinį pasiūlymą 6631,31 eur prašomai paramos sumai.</w:t>
      </w:r>
    </w:p>
    <w:p w:rsidR="0028598B" w:rsidRDefault="0028598B" w:rsidP="00583E2E">
      <w:pPr>
        <w:pStyle w:val="NoSpacing"/>
      </w:pPr>
      <w:r>
        <w:t xml:space="preserve">Balsavo: „už“ – 6, „prieš‘ -0,  susilaikiusių nebuvo,  </w:t>
      </w:r>
      <w:r w:rsidR="007766D2">
        <w:t xml:space="preserve">1 </w:t>
      </w:r>
      <w:bookmarkStart w:id="2" w:name="_GoBack"/>
      <w:bookmarkEnd w:id="2"/>
      <w:r>
        <w:t>valdybos narys svarstant klausimą ir balsuojant nedalyvavo.</w:t>
      </w:r>
    </w:p>
    <w:p w:rsidR="009B29F4" w:rsidRDefault="009B29F4" w:rsidP="00583E2E">
      <w:pPr>
        <w:pStyle w:val="NoSpacing"/>
      </w:pPr>
    </w:p>
    <w:p w:rsidR="009B29F4" w:rsidRDefault="009B29F4" w:rsidP="00583E2E">
      <w:pPr>
        <w:pStyle w:val="NoSpacing"/>
      </w:pPr>
    </w:p>
    <w:p w:rsidR="009B29F4" w:rsidRDefault="009B29F4" w:rsidP="00583E2E">
      <w:pPr>
        <w:pStyle w:val="NoSpacing"/>
      </w:pPr>
      <w:r>
        <w:t>Posėdžio pirmininkė                                                                     Violeta Čepukova</w:t>
      </w:r>
    </w:p>
    <w:p w:rsidR="009B29F4" w:rsidRDefault="009B29F4" w:rsidP="00583E2E">
      <w:pPr>
        <w:pStyle w:val="NoSpacing"/>
      </w:pPr>
    </w:p>
    <w:p w:rsidR="009B29F4" w:rsidRDefault="009B29F4" w:rsidP="00583E2E">
      <w:pPr>
        <w:pStyle w:val="NoSpacing"/>
      </w:pPr>
      <w:r>
        <w:t>Posėdžio sekretorė                                                                        Birutė Borovikienė</w:t>
      </w:r>
    </w:p>
    <w:p w:rsidR="001A69E1" w:rsidRDefault="001A69E1" w:rsidP="00191D8D">
      <w:pPr>
        <w:pStyle w:val="NoSpacing"/>
      </w:pPr>
    </w:p>
    <w:sectPr w:rsidR="001A69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7168"/>
    <w:multiLevelType w:val="hybridMultilevel"/>
    <w:tmpl w:val="AEFEDB72"/>
    <w:lvl w:ilvl="0" w:tplc="D9F66450">
      <w:start w:val="1"/>
      <w:numFmt w:val="decimal"/>
      <w:lvlText w:val="%1."/>
      <w:lvlJc w:val="left"/>
      <w:pPr>
        <w:ind w:left="1755" w:hanging="139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38063B"/>
    <w:multiLevelType w:val="hybridMultilevel"/>
    <w:tmpl w:val="39144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8244125"/>
    <w:multiLevelType w:val="hybridMultilevel"/>
    <w:tmpl w:val="BECE7D6C"/>
    <w:lvl w:ilvl="0" w:tplc="087E4D38">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C"/>
    <w:rsid w:val="000B07F9"/>
    <w:rsid w:val="000C5717"/>
    <w:rsid w:val="00191D8D"/>
    <w:rsid w:val="001A69E1"/>
    <w:rsid w:val="0028598B"/>
    <w:rsid w:val="0048665A"/>
    <w:rsid w:val="00583E2E"/>
    <w:rsid w:val="007766D2"/>
    <w:rsid w:val="007E4AB7"/>
    <w:rsid w:val="009B29F4"/>
    <w:rsid w:val="00CB3A88"/>
    <w:rsid w:val="00D84C3E"/>
    <w:rsid w:val="00E26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D42E"/>
  <w15:chartTrackingRefBased/>
  <w15:docId w15:val="{C7542F7B-692B-4E96-9060-81F686B7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8C"/>
    <w:pPr>
      <w:spacing w:after="0" w:line="360" w:lineRule="auto"/>
      <w:jc w:val="both"/>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2638C"/>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2638C"/>
    <w:rPr>
      <w:rFonts w:ascii="Times New Roman" w:eastAsia="Times New Roman" w:hAnsi="Times New Roman" w:cs="Times New Roman"/>
      <w:b/>
      <w:bCs/>
      <w:sz w:val="24"/>
      <w:szCs w:val="24"/>
    </w:rPr>
  </w:style>
  <w:style w:type="paragraph" w:styleId="ListParagraph">
    <w:name w:val="List Paragraph"/>
    <w:basedOn w:val="Normal"/>
    <w:uiPriority w:val="34"/>
    <w:qFormat/>
    <w:rsid w:val="00E2638C"/>
    <w:pPr>
      <w:ind w:left="720"/>
      <w:contextualSpacing/>
    </w:pPr>
  </w:style>
  <w:style w:type="paragraph" w:styleId="NoSpacing">
    <w:name w:val="No Spacing"/>
    <w:uiPriority w:val="1"/>
    <w:qFormat/>
    <w:rsid w:val="00191D8D"/>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581</Words>
  <Characters>3317</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33333</cp:lastModifiedBy>
  <cp:revision>6</cp:revision>
  <dcterms:created xsi:type="dcterms:W3CDTF">2017-07-18T09:41:00Z</dcterms:created>
  <dcterms:modified xsi:type="dcterms:W3CDTF">2017-07-30T16:47:00Z</dcterms:modified>
</cp:coreProperties>
</file>